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План мероприятий по предотвращению случаев повреждения здоровья работников во время производства строительно-монтажных работ на территории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«Гамма»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 № 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структурного подразделения)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приказами ответственных за безопасную организацию работ в соответствии с требованиями норм и правил по охране труда.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единый перечень вредных и (или) опасных производственных факторов, опасностей, включающий: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перечень факторов, присутствующих на территории, но не связанных с характером выполняемых работ;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перечень факторов, возникающих в результате производства работ (оказания услуги);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план мероприятий по эвакуации и спасению работников при возникновении аварийной ситуации и при проведении спасательных работ.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Отразить согласованные мероприятия по предотвращению случаев повреждения здоровья работников и условий производства работ в заключаемых договорах между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подрядной организацией.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 акт-допуск, который является основанием разрешения производства работ, для которых требуется акт-допуск.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 производство совместных (выполняемых разными зависимыми работодателями одновременно работ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и совмещаемых (выполняемых разными зависимыми работодателями одновременно разных работ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работ. Составить график и журнал совместных и совмещаемых работ.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 допуск к работам, координацию и информирование работников, производящих работы (оказывающих услуги) на территории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 Цех №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непрерывную связь и координацию зависимых работодателей, производящих работы (оказывающих услуги) на территории до начала, во время и после окончания работ.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Проводить мониторинг хода производства работ и изменения условий труда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 утвержденному порядку.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и согласовать схемы подключения потребителей к энергоносителям на территории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(электроэнергия, кислород, газ, вода, пар, сжатый воздух и другие).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 инструктирование по охране труда, учитывающего специфику организации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проведения работ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работников (руководителей, специалистов по охране труда, уполномоченных по охране труда) работодателей, производящих работы (оказывающих услуги) на территории.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Раздать инструкции по охране труда, учитывающих специфику проведения соответствующих работ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работников подрядной организации документацией по охране труда, в том числе в электронном виде.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мониторинг соблюдения требований охраны труда.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Технические мероприятия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доступ контролирующим лицам для контроля за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аудио- или иную фиксацию процессов производства работ на территории.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границы опасных зон на время выполнения работ по действию опасных факторов на территории;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 места на которых работы выполняются по наряду-допуску;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 установки защитных ограждений и знаков безопасности.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Нанести (на время выполнения работ и удалить 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сигнальные цветы и знаки безопасности, а также наименование и принадлежность оборудования.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 на время выполнения работ предохранительные, защитные и сигнализирующие устройства (приспособления)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 меры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 новые и реконструировать имеющихся на территории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Цеха №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средства коллективной защиты, отопительные и вентиляционные системы, системы кондиционирования, тепловые и воздушные завесы с целью обеспечения нормативных требований охраны труда по микроклимату и чистоты воздушной среды на рабочих местах.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естественное и искусственное освещение на территории и на рабочих местах 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Цехе №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в служебных и бытовых помещениях, местах прохода по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уборку территории и производственных помещений, своевременное удаление и обезвреживание отходов производства.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устройство тротуаров, переходов, галерей, в том числе временных на время проведения работ, а также изменить маршруты движения транспорта на территории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целях обеспечения безопасности работников.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по обеспечению средствами индивидуальной защиты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Определить места хранения средств индивидуальной защиты (далее - СИЗ), особенностей их использования (при наличии) и мест утилизации работниками одноразовых СИЗ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места хранения, особенностей использования (при наличии) и мест утилизации работниками смывающих и (или) обезвреживающих средств.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Лечебно-профилактические и санитарно-бытовые мероприятия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Определить месторасположение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 Цех №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аптечек для оказания первой помощи на время выполнения работ (услуг).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комнаты для отдыха в рабочее время, помещения и комнаты психологической разгрузки.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Определить порядок совместного использования имеющихся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санитарно-бытовых помещений (гардеробные, душевые, умывальные, санузлы).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Определить порядок совместного использования имеющихся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комнат обогрева, охлаждения, приема пищи.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Определить месторасположения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аппаратов (устройства) для обеспечения работников горячих цехов и участков газированной соленой водой.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Проинформировать о месторасположении и режиме работы, имеющихся на территории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здравпунктов (фельдшерские или врачебные для территорий крупных подразделений).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производства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Обеспечить беспрепятственный допуск автомобилей скорой медицинской помощи на территорию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сопровождением ее к месту несчастного случая.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8aac1db63614f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